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F2" w:rsidRPr="009772F2" w:rsidRDefault="009772F2" w:rsidP="009772F2">
      <w:pPr>
        <w:pStyle w:val="NormalnyWeb"/>
        <w:jc w:val="center"/>
        <w:rPr>
          <w:sz w:val="28"/>
        </w:rPr>
      </w:pPr>
      <w:r w:rsidRPr="009772F2">
        <w:rPr>
          <w:rStyle w:val="Pogrubienie"/>
          <w:sz w:val="28"/>
        </w:rPr>
        <w:t>Konsultacje rocznego programu współpracy z org</w:t>
      </w:r>
      <w:r w:rsidR="00594634">
        <w:rPr>
          <w:rStyle w:val="Pogrubienie"/>
          <w:sz w:val="28"/>
        </w:rPr>
        <w:t>anizacjami pozarządowymi na 2019</w:t>
      </w:r>
      <w:r w:rsidRPr="009772F2">
        <w:rPr>
          <w:rStyle w:val="Pogrubienie"/>
          <w:sz w:val="28"/>
        </w:rPr>
        <w:t xml:space="preserve"> rok</w:t>
      </w:r>
    </w:p>
    <w:p w:rsidR="009772F2" w:rsidRDefault="009772F2" w:rsidP="009772F2">
      <w:pPr>
        <w:pStyle w:val="NormalnyWeb"/>
        <w:jc w:val="center"/>
      </w:pPr>
      <w:r>
        <w:t>WÓJT GMINY BOLESZKOWICE</w:t>
      </w:r>
      <w:r>
        <w:br/>
        <w:t>ZAPRASZA ORGANIZACJE</w:t>
      </w:r>
    </w:p>
    <w:p w:rsidR="009772F2" w:rsidRDefault="009772F2" w:rsidP="009772F2">
      <w:pPr>
        <w:pStyle w:val="NormalnyWeb"/>
        <w:jc w:val="both"/>
      </w:pPr>
      <w:r>
        <w:t>do zgłaszania uwag i  propozycji  w odniesieniu do zapisów w projekcie  „Programu współpracy Gminy Boleszkowice z organizacjami pozarządowymi oraz podmiotami wymienionymi w art. 3 ust. 3  o działalności pożytku public</w:t>
      </w:r>
      <w:r w:rsidR="00594634">
        <w:t>znego i o wolontariacie” na 2019</w:t>
      </w:r>
      <w:r>
        <w:t> rok.</w:t>
      </w:r>
    </w:p>
    <w:p w:rsidR="009772F2" w:rsidRDefault="009772F2" w:rsidP="009772F2">
      <w:pPr>
        <w:pStyle w:val="NormalnyWeb"/>
        <w:jc w:val="both"/>
      </w:pPr>
      <w:r>
        <w:t>Opracowany program będzie stanowić podstawę współpracy Gminy z organizacjami pozarządowymi.</w:t>
      </w:r>
    </w:p>
    <w:p w:rsidR="009772F2" w:rsidRDefault="009772F2" w:rsidP="009772F2">
      <w:pPr>
        <w:pStyle w:val="NormalnyWeb"/>
        <w:jc w:val="both"/>
      </w:pPr>
      <w:r>
        <w:t>Program ten określa kierunki i zasady współpracy organów  Gminy z organizacjami pozarządowymi oraz umożliwia powierzenie lub wspieranie zadań publicznych pozostających we właściwości samorządu Gminy Boleszkowice.</w:t>
      </w:r>
    </w:p>
    <w:p w:rsidR="009772F2" w:rsidRDefault="009772F2" w:rsidP="009772F2">
      <w:pPr>
        <w:pStyle w:val="NormalnyWeb"/>
        <w:jc w:val="center"/>
      </w:pPr>
      <w:r>
        <w:t>WSZELKIE PISEMNE UWAGI, KONSULTACJE I PROPOZYCJE PROSIMY SKŁADAĆ</w:t>
      </w:r>
      <w:r>
        <w:br/>
        <w:t>na formularzu zgłaszania opinii</w:t>
      </w:r>
      <w:r>
        <w:br/>
        <w:t>osobiście w sekretariacie Urzędu Gminy Boleszkowice</w:t>
      </w:r>
      <w:r>
        <w:br/>
        <w:t xml:space="preserve">pocztą tradycyjną na adres: Urząd Gminy Boleszkowice , 74 – 407 Boleszkowice </w:t>
      </w:r>
      <w:r w:rsidR="004F0FBD">
        <w:t>ul. S</w:t>
      </w:r>
      <w:r>
        <w:t>łoneczna 24 lub</w:t>
      </w:r>
      <w:r>
        <w:br/>
        <w:t>pocztą elektroniczną na adres:</w:t>
      </w:r>
      <w:r>
        <w:br/>
      </w:r>
      <w:hyperlink r:id="rId4" w:history="1">
        <w:r>
          <w:rPr>
            <w:rStyle w:val="Hipercze"/>
          </w:rPr>
          <w:t>boleszkowice@boleszkowice.pl</w:t>
        </w:r>
      </w:hyperlink>
      <w:r>
        <w:t xml:space="preserve">  do</w:t>
      </w:r>
      <w:r w:rsidR="00594634">
        <w:t>piskiem ”Program współpracy 2019</w:t>
      </w:r>
      <w:r>
        <w:t>”</w:t>
      </w:r>
      <w:r>
        <w:br/>
        <w:t>poniedziałek 7-17, wtorek-czwartek 7-15, piątek 7-13</w:t>
      </w:r>
      <w:r>
        <w:br/>
      </w:r>
      <w:r>
        <w:rPr>
          <w:rStyle w:val="Pogrubienie"/>
        </w:rPr>
        <w:t xml:space="preserve">w terminie od </w:t>
      </w:r>
      <w:r w:rsidR="00594634">
        <w:rPr>
          <w:rStyle w:val="Pogrubienie"/>
        </w:rPr>
        <w:t>8</w:t>
      </w:r>
      <w:r w:rsidRPr="00B507A8">
        <w:rPr>
          <w:rStyle w:val="Pogrubienie"/>
        </w:rPr>
        <w:t xml:space="preserve"> do </w:t>
      </w:r>
      <w:r w:rsidR="00594634">
        <w:rPr>
          <w:rStyle w:val="Pogrubienie"/>
        </w:rPr>
        <w:t>15</w:t>
      </w:r>
      <w:r w:rsidR="00B507A8" w:rsidRPr="00B507A8">
        <w:rPr>
          <w:rStyle w:val="Pogrubienie"/>
        </w:rPr>
        <w:t xml:space="preserve"> </w:t>
      </w:r>
      <w:r w:rsidR="00594634">
        <w:rPr>
          <w:rStyle w:val="Pogrubienie"/>
        </w:rPr>
        <w:t>października 2018</w:t>
      </w:r>
      <w:r w:rsidRPr="00B507A8">
        <w:rPr>
          <w:rStyle w:val="Pogrubienie"/>
        </w:rPr>
        <w:t xml:space="preserve"> roku</w:t>
      </w:r>
    </w:p>
    <w:p w:rsidR="009772F2" w:rsidRDefault="009772F2" w:rsidP="009772F2">
      <w:pPr>
        <w:pStyle w:val="NormalnyWeb"/>
      </w:pPr>
      <w:r>
        <w:t>(Formularz zgłaszania opinii do pobrania w Urzędzie Gminy Boleszkowice pokój nr 13 lub na stronie internetowej Gminy Boleszkowice)</w:t>
      </w:r>
    </w:p>
    <w:p w:rsidR="00B51F13" w:rsidRDefault="00B51F13">
      <w:bookmarkStart w:id="0" w:name="_GoBack"/>
      <w:bookmarkEnd w:id="0"/>
    </w:p>
    <w:sectPr w:rsidR="00B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F2"/>
    <w:rsid w:val="00073291"/>
    <w:rsid w:val="00162075"/>
    <w:rsid w:val="001E1CC0"/>
    <w:rsid w:val="004F0FBD"/>
    <w:rsid w:val="00594634"/>
    <w:rsid w:val="007E7311"/>
    <w:rsid w:val="009772F2"/>
    <w:rsid w:val="009D5966"/>
    <w:rsid w:val="00B507A8"/>
    <w:rsid w:val="00B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8644-242C-44E4-A385-B4FF439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2F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eszkowice@bolesz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Emi</cp:lastModifiedBy>
  <cp:revision>3</cp:revision>
  <dcterms:created xsi:type="dcterms:W3CDTF">2018-10-08T08:14:00Z</dcterms:created>
  <dcterms:modified xsi:type="dcterms:W3CDTF">2018-10-08T08:32:00Z</dcterms:modified>
</cp:coreProperties>
</file>